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CA91E" w14:textId="1C43379A" w:rsidR="00D55B2B" w:rsidRDefault="00D55B2B"/>
    <w:p w14:paraId="5561E851" w14:textId="2AD937BF" w:rsidR="00D55B2B" w:rsidRDefault="00A76472">
      <w:r w:rsidRPr="00A76472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C7C6DA" wp14:editId="45F88407">
                <wp:simplePos x="0" y="0"/>
                <wp:positionH relativeFrom="column">
                  <wp:posOffset>161925</wp:posOffset>
                </wp:positionH>
                <wp:positionV relativeFrom="paragraph">
                  <wp:posOffset>2524125</wp:posOffset>
                </wp:positionV>
                <wp:extent cx="3905250" cy="46291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62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C066A" w14:textId="77777777" w:rsidR="00A76472" w:rsidRPr="00FE1A21" w:rsidRDefault="00A76472" w:rsidP="00A7647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Insert your school’s Reflections program information here.</w:t>
                            </w:r>
                          </w:p>
                          <w:p w14:paraId="7F5EB1FF" w14:textId="77777777" w:rsidR="00A76472" w:rsidRPr="00FE1A21" w:rsidRDefault="00A76472" w:rsidP="00A7647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EDF8B42" w14:textId="77777777" w:rsidR="00A76472" w:rsidRPr="00FE1A21" w:rsidRDefault="00A76472" w:rsidP="00A7647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Suggestions to </w:t>
                            </w:r>
                            <w:proofErr w:type="gramStart"/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include;</w:t>
                            </w:r>
                            <w:proofErr w:type="gramEnd"/>
                          </w:p>
                          <w:p w14:paraId="10EE4B0E" w14:textId="77777777" w:rsidR="00A76472" w:rsidRPr="00FE1A21" w:rsidRDefault="00A76472" w:rsidP="00A7647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Where they can find the forms and guidelines</w:t>
                            </w:r>
                          </w:p>
                          <w:p w14:paraId="20C2171A" w14:textId="77777777" w:rsidR="00A76472" w:rsidRPr="00FE1A21" w:rsidRDefault="00A76472" w:rsidP="00A7647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Date the entries are due</w:t>
                            </w:r>
                          </w:p>
                          <w:p w14:paraId="50FD1111" w14:textId="77777777" w:rsidR="00A76472" w:rsidRPr="00FE1A21" w:rsidRDefault="00A76472" w:rsidP="00A7647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Location they should be submitted</w:t>
                            </w:r>
                          </w:p>
                          <w:p w14:paraId="1784A41A" w14:textId="77777777" w:rsidR="00A76472" w:rsidRPr="00FE1A21" w:rsidRDefault="00A76472" w:rsidP="00A7647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E1A2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Timeline of events, (Judging, announcements, exhibit, ceremony, etc.)</w:t>
                            </w:r>
                          </w:p>
                          <w:p w14:paraId="569834A3" w14:textId="77777777" w:rsidR="00A76472" w:rsidRPr="00FE1A21" w:rsidRDefault="00A76472" w:rsidP="00A7647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C7C6D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.75pt;margin-top:198.75pt;width:307.5pt;height:3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" filled="f" stroked="f">
                <v:textbox>
                  <w:txbxContent>
                    <w:p w14:paraId="030C066A" w14:textId="77777777" w:rsidR="00A76472" w:rsidRPr="00FE1A21" w:rsidRDefault="00A76472" w:rsidP="00A7647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Insert your school’s Reflections program information here.</w:t>
                      </w:r>
                    </w:p>
                    <w:p w14:paraId="7F5EB1FF" w14:textId="77777777" w:rsidR="00A76472" w:rsidRPr="00FE1A21" w:rsidRDefault="00A76472" w:rsidP="00A7647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6EDF8B42" w14:textId="77777777" w:rsidR="00A76472" w:rsidRPr="00FE1A21" w:rsidRDefault="00A76472" w:rsidP="00A7647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Suggestions to </w:t>
                      </w:r>
                      <w:proofErr w:type="gramStart"/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include;</w:t>
                      </w:r>
                      <w:proofErr w:type="gramEnd"/>
                    </w:p>
                    <w:p w14:paraId="10EE4B0E" w14:textId="77777777" w:rsidR="00A76472" w:rsidRPr="00FE1A21" w:rsidRDefault="00A76472" w:rsidP="00A7647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Where they can find the forms and guidelines</w:t>
                      </w:r>
                    </w:p>
                    <w:p w14:paraId="20C2171A" w14:textId="77777777" w:rsidR="00A76472" w:rsidRPr="00FE1A21" w:rsidRDefault="00A76472" w:rsidP="00A7647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Date the entries are due</w:t>
                      </w:r>
                    </w:p>
                    <w:p w14:paraId="50FD1111" w14:textId="77777777" w:rsidR="00A76472" w:rsidRPr="00FE1A21" w:rsidRDefault="00A76472" w:rsidP="00A7647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Location they should be submitted</w:t>
                      </w:r>
                    </w:p>
                    <w:p w14:paraId="1784A41A" w14:textId="77777777" w:rsidR="00A76472" w:rsidRPr="00FE1A21" w:rsidRDefault="00A76472" w:rsidP="00A7647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E1A21">
                        <w:rPr>
                          <w:rFonts w:ascii="Arial" w:hAnsi="Arial" w:cs="Arial"/>
                          <w:sz w:val="32"/>
                          <w:szCs w:val="32"/>
                        </w:rPr>
                        <w:t>Timeline of events, (Judging, announcements, exhibit, ceremony, etc.)</w:t>
                      </w:r>
                    </w:p>
                    <w:p w14:paraId="569834A3" w14:textId="77777777" w:rsidR="00A76472" w:rsidRPr="00FE1A21" w:rsidRDefault="00A76472" w:rsidP="00A7647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6472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9A23B7" wp14:editId="69EDD3DC">
                <wp:simplePos x="0" y="0"/>
                <wp:positionH relativeFrom="column">
                  <wp:posOffset>4161790</wp:posOffset>
                </wp:positionH>
                <wp:positionV relativeFrom="paragraph">
                  <wp:posOffset>2524125</wp:posOffset>
                </wp:positionV>
                <wp:extent cx="1705610" cy="4819650"/>
                <wp:effectExtent l="0" t="0" r="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481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2A8E9" w14:textId="77777777" w:rsidR="00A76472" w:rsidRPr="00AD2C6E" w:rsidRDefault="00A76472" w:rsidP="00A76472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</w:rPr>
                            </w:pP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The arts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– </w:t>
                            </w: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and the National PTA Reflections program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</w:rPr>
                              <w:t xml:space="preserve"> – </w:t>
                            </w:r>
                            <w:r w:rsidRPr="00AD2C6E">
                              <w:rPr>
                                <w:rFonts w:ascii="Arial" w:hAnsi="Arial" w:cs="Arial"/>
                                <w:szCs w:val="32"/>
                              </w:rPr>
                              <w:t>support student success and serve as a valuable tool for building strong partnerships in your school community. Celebrate arts learning in your school community with Reflections.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A23B7" id="Text Box 4" o:spid="_x0000_s1027" type="#_x0000_t202" style="position:absolute;margin-left:327.7pt;margin-top:198.75pt;width:134.3pt;height:3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" filled="f" stroked="f">
                <v:textbox>
                  <w:txbxContent>
                    <w:p w14:paraId="2AE2A8E9" w14:textId="77777777" w:rsidR="00A76472" w:rsidRPr="00AD2C6E" w:rsidRDefault="00A76472" w:rsidP="00A76472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</w:rPr>
                      </w:pPr>
                      <w:r w:rsidRPr="00AD2C6E">
                        <w:rPr>
                          <w:rFonts w:ascii="Arial" w:hAnsi="Arial" w:cs="Arial"/>
                          <w:szCs w:val="32"/>
                        </w:rPr>
                        <w:t>The arts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– </w:t>
                      </w:r>
                      <w:r w:rsidRPr="00AD2C6E">
                        <w:rPr>
                          <w:rFonts w:ascii="Arial" w:hAnsi="Arial" w:cs="Arial"/>
                          <w:szCs w:val="32"/>
                        </w:rPr>
                        <w:t>and the National PTA Reflections program</w:t>
                      </w:r>
                      <w:r>
                        <w:rPr>
                          <w:rFonts w:ascii="Arial" w:hAnsi="Arial" w:cs="Arial"/>
                          <w:szCs w:val="32"/>
                        </w:rPr>
                        <w:t xml:space="preserve"> – </w:t>
                      </w:r>
                      <w:r w:rsidRPr="00AD2C6E">
                        <w:rPr>
                          <w:rFonts w:ascii="Arial" w:hAnsi="Arial" w:cs="Arial"/>
                          <w:szCs w:val="32"/>
                        </w:rPr>
                        <w:t>support student success and serve as a valuable tool for building strong partnerships in your school community. Celebrate arts learning in your school community with Reflections.</w:t>
                      </w:r>
                    </w:p>
                  </w:txbxContent>
                </v:textbox>
              </v:shape>
            </w:pict>
          </mc:Fallback>
        </mc:AlternateContent>
      </w:r>
      <w:r w:rsidR="00D55B2B">
        <w:br w:type="page"/>
      </w:r>
    </w:p>
    <w:p w14:paraId="1DCEA540" w14:textId="795C2848" w:rsidR="00526D66" w:rsidRDefault="00E53F34">
      <w:r w:rsidRPr="00E53F34"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F8E3B3" wp14:editId="28FCECB2">
                <wp:simplePos x="0" y="0"/>
                <wp:positionH relativeFrom="column">
                  <wp:posOffset>209550</wp:posOffset>
                </wp:positionH>
                <wp:positionV relativeFrom="paragraph">
                  <wp:posOffset>2771775</wp:posOffset>
                </wp:positionV>
                <wp:extent cx="3696970" cy="4683125"/>
                <wp:effectExtent l="0" t="0" r="0" b="31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468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16D66" w14:textId="77777777" w:rsidR="00E53F34" w:rsidRPr="001A4D13" w:rsidRDefault="00E53F34" w:rsidP="00E53F3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Añade la información de tu escuela aquí;</w:t>
                            </w:r>
                          </w:p>
                          <w:p w14:paraId="472EB1DA" w14:textId="77777777" w:rsidR="00E53F34" w:rsidRPr="001A4D13" w:rsidRDefault="00E53F34" w:rsidP="00E53F34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14:paraId="6569E331" w14:textId="77777777" w:rsidR="00E53F34" w:rsidRPr="001A4D13" w:rsidRDefault="00E53F34" w:rsidP="00E53F3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Se sugiere que incluya lo siguiente:</w:t>
                            </w:r>
                          </w:p>
                          <w:p w14:paraId="2A3DB754" w14:textId="77777777" w:rsidR="00E53F34" w:rsidRPr="001A4D13" w:rsidRDefault="00E53F34" w:rsidP="00E53F3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D</w:t>
                            </w: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onde pueden encontrar los formularios y directrices</w:t>
                            </w:r>
                          </w:p>
                          <w:p w14:paraId="1CAED3E8" w14:textId="77777777" w:rsidR="00E53F34" w:rsidRPr="001A4D13" w:rsidRDefault="00E53F34" w:rsidP="00E53F3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La fecha límite para la presentación de obras </w:t>
                            </w:r>
                          </w:p>
                          <w:p w14:paraId="7A041C35" w14:textId="77777777" w:rsidR="00E53F34" w:rsidRDefault="00E53F34" w:rsidP="00E53F3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D</w:t>
                            </w: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onde se deben de entregar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las obras</w:t>
                            </w:r>
                          </w:p>
                          <w:p w14:paraId="0ABB0E8D" w14:textId="77777777" w:rsidR="00E53F34" w:rsidRPr="00B6084F" w:rsidRDefault="00E53F34" w:rsidP="00E53F3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D5796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Cronología de eventos, (juzgamiento, anuncios, exhibición, ceremonia,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8E3B3" id="Text Box 5" o:spid="_x0000_s1028" type="#_x0000_t202" style="position:absolute;margin-left:16.5pt;margin-top:218.25pt;width:291.1pt;height:36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" filled="f" stroked="f">
                <v:textbox>
                  <w:txbxContent>
                    <w:p w14:paraId="34E16D66" w14:textId="77777777" w:rsidR="00E53F34" w:rsidRPr="001A4D13" w:rsidRDefault="00E53F34" w:rsidP="00E53F34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Añade la información de tu escuela aquí;</w:t>
                      </w:r>
                    </w:p>
                    <w:p w14:paraId="472EB1DA" w14:textId="77777777" w:rsidR="00E53F34" w:rsidRPr="001A4D13" w:rsidRDefault="00E53F34" w:rsidP="00E53F34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</w:p>
                    <w:p w14:paraId="6569E331" w14:textId="77777777" w:rsidR="00E53F34" w:rsidRPr="001A4D13" w:rsidRDefault="00E53F34" w:rsidP="00E53F3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Se sugiere que incluya lo siguiente:</w:t>
                      </w:r>
                    </w:p>
                    <w:p w14:paraId="2A3DB754" w14:textId="77777777" w:rsidR="00E53F34" w:rsidRPr="001A4D13" w:rsidRDefault="00E53F34" w:rsidP="00E53F3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</w:t>
                      </w: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onde pueden encontrar los formularios y directrices</w:t>
                      </w:r>
                    </w:p>
                    <w:p w14:paraId="1CAED3E8" w14:textId="77777777" w:rsidR="00E53F34" w:rsidRPr="001A4D13" w:rsidRDefault="00E53F34" w:rsidP="00E53F3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La fecha límite para la presentación de obras </w:t>
                      </w:r>
                    </w:p>
                    <w:p w14:paraId="7A041C35" w14:textId="77777777" w:rsidR="00E53F34" w:rsidRDefault="00E53F34" w:rsidP="00E53F3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</w:t>
                      </w: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onde se deben de entregar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las obras</w:t>
                      </w:r>
                    </w:p>
                    <w:p w14:paraId="0ABB0E8D" w14:textId="77777777" w:rsidR="00E53F34" w:rsidRPr="00B6084F" w:rsidRDefault="00E53F34" w:rsidP="00E53F3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ED5796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Cronología de eventos, (juzgamiento, anuncios, exhibición, ceremonia, etc.)</w:t>
                      </w:r>
                    </w:p>
                  </w:txbxContent>
                </v:textbox>
              </v:shape>
            </w:pict>
          </mc:Fallback>
        </mc:AlternateContent>
      </w:r>
      <w:r w:rsidRPr="00E53F34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688D0" wp14:editId="268A76D1">
                <wp:simplePos x="0" y="0"/>
                <wp:positionH relativeFrom="column">
                  <wp:posOffset>4022725</wp:posOffset>
                </wp:positionH>
                <wp:positionV relativeFrom="paragraph">
                  <wp:posOffset>2768600</wp:posOffset>
                </wp:positionV>
                <wp:extent cx="1776095" cy="4723130"/>
                <wp:effectExtent l="0" t="0" r="0" b="127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472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CBE7E" w14:textId="77777777" w:rsidR="00E53F34" w:rsidRPr="001A4D13" w:rsidRDefault="00E53F34" w:rsidP="00E53F34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Las artes y el 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p</w:t>
                            </w:r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rograma de Reflections de </w:t>
                            </w:r>
                            <w:proofErr w:type="spellStart"/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National</w:t>
                            </w:r>
                            <w:proofErr w:type="spellEnd"/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 PTA, apoyan el éxito de los estudiantes y sirven como una herramienta valiosa para establecer alianzas sólidas en su comunidad escolar. Celebre el aprendizaje artístico en su comunidad escolar con Reflections.</w:t>
                            </w:r>
                          </w:p>
                          <w:p w14:paraId="6DF4DE88" w14:textId="77777777" w:rsidR="00E53F34" w:rsidRPr="001A4D13" w:rsidRDefault="00E53F34" w:rsidP="00E53F34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688D0" id="Text Box 6" o:spid="_x0000_s1029" type="#_x0000_t202" style="position:absolute;margin-left:316.75pt;margin-top:218pt;width:139.85pt;height:37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" filled="f" stroked="f">
                <v:textbox>
                  <w:txbxContent>
                    <w:p w14:paraId="720CBE7E" w14:textId="77777777" w:rsidR="00E53F34" w:rsidRPr="001A4D13" w:rsidRDefault="00E53F34" w:rsidP="00E53F34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Las artes y el </w:t>
                      </w: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p</w:t>
                      </w:r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rograma de Reflections de </w:t>
                      </w:r>
                      <w:proofErr w:type="spellStart"/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>National</w:t>
                      </w:r>
                      <w:proofErr w:type="spellEnd"/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 PTA, apoyan el éxito de los estudiantes y sirven como una herramienta valiosa para establecer alianzas sólidas en su comunidad escolar. Celebre el aprendizaje artístico en su comunidad escolar con Reflections.</w:t>
                      </w:r>
                    </w:p>
                    <w:p w14:paraId="6DF4DE88" w14:textId="77777777" w:rsidR="00E53F34" w:rsidRPr="001A4D13" w:rsidRDefault="00E53F34" w:rsidP="00E53F34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26D66" w:rsidSect="00D55B2B"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863E5" w14:textId="77777777" w:rsidR="00D55B2B" w:rsidRDefault="00D55B2B" w:rsidP="00D55B2B">
      <w:pPr>
        <w:spacing w:after="0" w:line="240" w:lineRule="auto"/>
      </w:pPr>
      <w:r>
        <w:separator/>
      </w:r>
    </w:p>
  </w:endnote>
  <w:endnote w:type="continuationSeparator" w:id="0">
    <w:p w14:paraId="40DDA835" w14:textId="77777777" w:rsidR="00D55B2B" w:rsidRDefault="00D55B2B" w:rsidP="00D55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6D9FD" w14:textId="77777777" w:rsidR="00D55B2B" w:rsidRDefault="00D55B2B" w:rsidP="00D55B2B">
      <w:pPr>
        <w:spacing w:after="0" w:line="240" w:lineRule="auto"/>
      </w:pPr>
      <w:r>
        <w:separator/>
      </w:r>
    </w:p>
  </w:footnote>
  <w:footnote w:type="continuationSeparator" w:id="0">
    <w:p w14:paraId="3F0EAA56" w14:textId="77777777" w:rsidR="00D55B2B" w:rsidRDefault="00D55B2B" w:rsidP="00D55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33858" w14:textId="4047976D" w:rsidR="00D55B2B" w:rsidRDefault="00D55B2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588FF80" wp14:editId="5411ED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4930" cy="10058400"/>
          <wp:effectExtent l="0" t="0" r="0" b="0"/>
          <wp:wrapNone/>
          <wp:docPr id="2" name="Picture 2" descr="Whiteboar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Whiteboar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93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D6C03" w14:textId="0CE6749B" w:rsidR="00D55B2B" w:rsidRDefault="00D55B2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141A8E" wp14:editId="335586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362" cy="10058400"/>
          <wp:effectExtent l="0" t="0" r="635" b="0"/>
          <wp:wrapNone/>
          <wp:docPr id="1" name="Picture 1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B2B"/>
    <w:rsid w:val="007B0AF1"/>
    <w:rsid w:val="00A76472"/>
    <w:rsid w:val="00C92FA8"/>
    <w:rsid w:val="00D55B2B"/>
    <w:rsid w:val="00E5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529B7"/>
  <w15:chartTrackingRefBased/>
  <w15:docId w15:val="{12C1DF1D-0B7E-4675-B639-D9F52DCEA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5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B2B"/>
  </w:style>
  <w:style w:type="paragraph" w:styleId="Footer">
    <w:name w:val="footer"/>
    <w:basedOn w:val="Normal"/>
    <w:link w:val="FooterChar"/>
    <w:uiPriority w:val="99"/>
    <w:unhideWhenUsed/>
    <w:rsid w:val="00D55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CCFBF6F087984086018177EFEA99D7" ma:contentTypeVersion="13" ma:contentTypeDescription="Create a new document." ma:contentTypeScope="" ma:versionID="7fcf8b8f989b08d8a2615dd49d6f4bd6">
  <xsd:schema xmlns:xsd="http://www.w3.org/2001/XMLSchema" xmlns:xs="http://www.w3.org/2001/XMLSchema" xmlns:p="http://schemas.microsoft.com/office/2006/metadata/properties" xmlns:ns2="53f1e2f9-95c2-4914-98f3-ffacb231529e" xmlns:ns3="8b6cc084-0523-43b5-8ff2-c262856708d9" targetNamespace="http://schemas.microsoft.com/office/2006/metadata/properties" ma:root="true" ma:fieldsID="3c1acbe79620daf39461a99ffb568166" ns2:_="" ns3:_="">
    <xsd:import namespace="53f1e2f9-95c2-4914-98f3-ffacb231529e"/>
    <xsd:import namespace="8b6cc084-0523-43b5-8ff2-c262856708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1e2f9-95c2-4914-98f3-ffacb23152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cc084-0523-43b5-8ff2-c26285670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F19B7A-7F14-406A-8B6F-13476589E8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3E1784-EC31-4D69-BFA3-8DFCDDAA2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f1e2f9-95c2-4914-98f3-ffacb231529e"/>
    <ds:schemaRef ds:uri="8b6cc084-0523-43b5-8ff2-c26285670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680345-5504-4A08-9596-B3FAF49066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Mays</dc:creator>
  <cp:keywords/>
  <dc:description/>
  <cp:lastModifiedBy>Carrie Mays</cp:lastModifiedBy>
  <cp:revision>3</cp:revision>
  <dcterms:created xsi:type="dcterms:W3CDTF">2021-06-22T17:51:00Z</dcterms:created>
  <dcterms:modified xsi:type="dcterms:W3CDTF">2021-06-22T20:35:00Z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0x010100BACCFBF6F087984086018177EFEA99D7</vt:lpwstr>
  </property>
</Properties>
</file>